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pacing w:val="144"/>
          <w:kern w:val="0"/>
          <w:sz w:val="36"/>
          <w:fitText w:val="3610" w:id="1"/>
        </w:rPr>
        <w:t>商工会意見</w:t>
      </w:r>
      <w:r>
        <w:rPr>
          <w:rFonts w:hint="eastAsia"/>
          <w:b w:val="1"/>
          <w:spacing w:val="0"/>
          <w:kern w:val="0"/>
          <w:sz w:val="36"/>
          <w:fitText w:val="3610" w:id="1"/>
        </w:rPr>
        <w:t>書</w:t>
      </w:r>
    </w:p>
    <w:p>
      <w:pPr>
        <w:pStyle w:val="0"/>
        <w:spacing w:line="276" w:lineRule="auto"/>
        <w:rPr>
          <w:rFonts w:hint="default"/>
          <w:sz w:val="24"/>
        </w:rPr>
      </w:pPr>
      <w:r>
        <w:rPr>
          <w:rFonts w:hint="eastAsia"/>
          <w:sz w:val="24"/>
        </w:rPr>
        <w:t>１　事業者名</w:t>
      </w:r>
    </w:p>
    <w:tbl>
      <w:tblPr>
        <w:tblStyle w:val="29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7473"/>
      </w:tblGrid>
      <w:tr>
        <w:trPr/>
        <w:tc>
          <w:tcPr>
            <w:tcW w:w="2263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　　　　所</w:t>
            </w:r>
          </w:p>
        </w:tc>
        <w:tc>
          <w:tcPr>
            <w:tcW w:w="7473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bookmarkStart w:id="0" w:name="_GoBack"/>
            <w:bookmarkEnd w:id="0"/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事業所名（法人名）</w:t>
            </w:r>
          </w:p>
        </w:tc>
        <w:tc>
          <w:tcPr>
            <w:tcW w:w="7473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名（代表者名）</w:t>
            </w:r>
          </w:p>
        </w:tc>
        <w:tc>
          <w:tcPr>
            <w:tcW w:w="7473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商工会への加入日</w:t>
            </w:r>
          </w:p>
        </w:tc>
        <w:tc>
          <w:tcPr>
            <w:tcW w:w="7473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西暦　　　　年　　　月　　　日</w:t>
            </w:r>
          </w:p>
        </w:tc>
      </w:tr>
    </w:tbl>
    <w:p>
      <w:pPr>
        <w:pStyle w:val="0"/>
        <w:spacing w:line="276" w:lineRule="auto"/>
        <w:rPr>
          <w:rFonts w:hint="default"/>
          <w:sz w:val="24"/>
        </w:rPr>
      </w:pPr>
    </w:p>
    <w:p>
      <w:pPr>
        <w:pStyle w:val="0"/>
        <w:spacing w:line="276" w:lineRule="auto"/>
        <w:rPr>
          <w:rFonts w:hint="default"/>
          <w:sz w:val="24"/>
        </w:rPr>
      </w:pPr>
      <w:r>
        <w:rPr>
          <w:rFonts w:hint="eastAsia"/>
          <w:sz w:val="24"/>
        </w:rPr>
        <w:t>２　経営計画書</w:t>
      </w:r>
    </w:p>
    <w:tbl>
      <w:tblPr>
        <w:tblStyle w:val="29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736"/>
      </w:tblGrid>
      <w:tr>
        <w:trPr>
          <w:trHeight w:val="1620" w:hRule="atLeast"/>
        </w:trPr>
        <w:tc>
          <w:tcPr>
            <w:tcW w:w="9736" w:type="dxa"/>
            <w:vAlign w:val="center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１．企業概要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2022" w:hRule="atLeast"/>
        </w:trPr>
        <w:tc>
          <w:tcPr>
            <w:tcW w:w="9736" w:type="dxa"/>
            <w:vAlign w:val="center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２．顧客ニーズと市場の動向</w:t>
            </w:r>
          </w:p>
          <w:p>
            <w:pPr>
              <w:pStyle w:val="0"/>
              <w:spacing w:line="276" w:lineRule="auto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2523" w:hRule="atLeast"/>
        </w:trPr>
        <w:tc>
          <w:tcPr>
            <w:tcW w:w="9736" w:type="dxa"/>
            <w:vAlign w:val="center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３．自社の提供する商品・サービスの強み</w:t>
            </w: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9736" w:type="dxa"/>
            <w:vAlign w:val="center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４．経営方針・目標と今後のプラン</w:t>
            </w: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spacing w:line="276" w:lineRule="auto"/>
        <w:rPr>
          <w:rFonts w:hint="default"/>
          <w:sz w:val="24"/>
        </w:rPr>
      </w:pPr>
      <w:r>
        <w:rPr>
          <w:rFonts w:hint="eastAsia"/>
          <w:sz w:val="24"/>
        </w:rPr>
        <w:t>３　商工会所見</w:t>
      </w:r>
    </w:p>
    <w:p>
      <w:pPr>
        <w:pStyle w:val="0"/>
        <w:spacing w:line="276" w:lineRule="auto"/>
        <w:rPr>
          <w:rFonts w:hint="default"/>
          <w:sz w:val="24"/>
        </w:rPr>
      </w:pPr>
    </w:p>
    <w:p>
      <w:pPr>
        <w:pStyle w:val="0"/>
        <w:spacing w:line="276" w:lineRule="auto"/>
        <w:rPr>
          <w:rFonts w:hint="default"/>
          <w:sz w:val="24"/>
        </w:rPr>
      </w:pPr>
    </w:p>
    <w:tbl>
      <w:tblPr>
        <w:tblStyle w:val="29"/>
        <w:tblW w:w="9736" w:type="dxa"/>
        <w:tblInd w:w="5" w:type="dxa"/>
        <w:tblLayout w:type="fixed"/>
        <w:tblLook w:firstRow="1" w:lastRow="0" w:firstColumn="1" w:lastColumn="0" w:noHBand="0" w:noVBand="1" w:val="04A0"/>
      </w:tblPr>
      <w:tblGrid>
        <w:gridCol w:w="4590"/>
        <w:gridCol w:w="2145"/>
        <w:gridCol w:w="3001"/>
      </w:tblGrid>
      <w:tr>
        <w:trPr/>
        <w:tc>
          <w:tcPr>
            <w:tcW w:w="4590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調査担当者名</w:t>
            </w:r>
          </w:p>
        </w:tc>
        <w:tc>
          <w:tcPr>
            <w:tcW w:w="3001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736" w:type="dxa"/>
            <w:gridSpan w:val="3"/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276" w:lineRule="auto"/>
        <w:rPr>
          <w:rFonts w:hint="default"/>
          <w:sz w:val="24"/>
        </w:rPr>
      </w:pPr>
    </w:p>
    <w:p>
      <w:pPr>
        <w:pStyle w:val="0"/>
        <w:spacing w:line="276" w:lineRule="auto"/>
        <w:ind w:firstLine="6960" w:firstLineChars="29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276" w:lineRule="auto"/>
        <w:rPr>
          <w:rFonts w:hint="default"/>
          <w:sz w:val="24"/>
        </w:rPr>
      </w:pPr>
    </w:p>
    <w:p>
      <w:pPr>
        <w:pStyle w:val="0"/>
        <w:spacing w:line="276" w:lineRule="auto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穴水町中小企業等再構築補助金交付要綱第６条の規定により、上記のとおり穴水町商工会の意見書を提出します。</w:t>
      </w:r>
    </w:p>
    <w:p>
      <w:pPr>
        <w:pStyle w:val="0"/>
        <w:spacing w:line="276" w:lineRule="auto"/>
        <w:ind w:firstLine="240" w:firstLineChars="100"/>
        <w:rPr>
          <w:rFonts w:hint="default"/>
          <w:sz w:val="24"/>
        </w:rPr>
      </w:pPr>
    </w:p>
    <w:p>
      <w:pPr>
        <w:pStyle w:val="0"/>
        <w:spacing w:line="276" w:lineRule="auto"/>
        <w:ind w:firstLine="6000" w:firstLineChars="2500"/>
        <w:rPr>
          <w:rFonts w:hint="default"/>
          <w:sz w:val="24"/>
        </w:rPr>
      </w:pPr>
      <w:r>
        <w:rPr>
          <w:rFonts w:hint="eastAsia"/>
          <w:sz w:val="24"/>
        </w:rPr>
        <w:t>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</w:t>
      </w:r>
    </w:p>
    <w:p>
      <w:pPr>
        <w:pStyle w:val="0"/>
        <w:spacing w:line="276" w:lineRule="auto"/>
        <w:ind w:firstLine="6240" w:firstLineChars="2600"/>
        <w:rPr>
          <w:rFonts w:hint="default"/>
          <w:sz w:val="24"/>
        </w:rPr>
      </w:pPr>
      <w:r>
        <w:rPr>
          <w:rFonts w:hint="eastAsia"/>
          <w:sz w:val="24"/>
        </w:rPr>
        <w:t>会長　</w:t>
      </w:r>
      <w:r>
        <w:rPr>
          <w:rFonts w:hint="eastAsia"/>
          <w:spacing w:val="80"/>
          <w:kern w:val="0"/>
          <w:sz w:val="24"/>
          <w:fitText w:val="1440" w:id="2"/>
        </w:rPr>
        <w:t>高木作</w:t>
      </w:r>
      <w:r>
        <w:rPr>
          <w:rFonts w:hint="eastAsia"/>
          <w:kern w:val="0"/>
          <w:sz w:val="24"/>
          <w:fitText w:val="1440" w:id="2"/>
        </w:rPr>
        <w:t>之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sz w:val="24"/>
    </w:rPr>
  </w:style>
  <w:style w:type="character" w:styleId="20" w:customStyle="1">
    <w:name w:val="結語 (文字)"/>
    <w:basedOn w:val="10"/>
    <w:next w:val="20"/>
    <w:link w:val="19"/>
    <w:uiPriority w:val="0"/>
    <w:rPr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>
    <w:name w:val="Hyperlink"/>
    <w:basedOn w:val="10"/>
    <w:next w:val="26"/>
    <w:link w:val="0"/>
    <w:uiPriority w:val="0"/>
    <w:rPr>
      <w:color w:val="0088CC"/>
      <w:u w:val="singl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441</TotalTime>
  <Pages>2</Pages>
  <Words>0</Words>
  <Characters>183</Characters>
  <Application>JUST Note</Application>
  <Lines>56</Lines>
  <Paragraphs>18</Paragraphs>
  <CharactersWithSpaces>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2020-01-14T06:41:00Z</cp:lastPrinted>
  <dcterms:created xsi:type="dcterms:W3CDTF">2020-05-12T01:24:00Z</dcterms:created>
  <dcterms:modified xsi:type="dcterms:W3CDTF">2022-08-29T05:38:17Z</dcterms:modified>
  <cp:revision>14</cp:revision>
</cp:coreProperties>
</file>